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56A" w:rsidRPr="008417EA" w:rsidRDefault="00BF356A" w:rsidP="00BF356A">
      <w:pPr>
        <w:widowControl/>
        <w:ind w:left="840" w:hangingChars="400" w:hanging="840"/>
        <w:rPr>
          <w:rFonts w:asciiTheme="majorEastAsia" w:eastAsiaTheme="majorEastAsia" w:hAnsiTheme="majorEastAsia" w:cs="Times New Roman"/>
          <w:szCs w:val="21"/>
        </w:rPr>
      </w:pPr>
      <w:bookmarkStart w:id="0" w:name="_GoBack"/>
      <w:bookmarkEnd w:id="0"/>
      <w:r>
        <w:rPr>
          <w:rFonts w:asciiTheme="majorEastAsia" w:eastAsiaTheme="majorEastAsia" w:hAnsiTheme="majorEastAsia" w:cs="Times New Roman" w:hint="eastAsia"/>
        </w:rPr>
        <w:t>様式第１１</w:t>
      </w:r>
      <w:r w:rsidRPr="008417EA">
        <w:rPr>
          <w:rFonts w:asciiTheme="majorEastAsia" w:eastAsiaTheme="majorEastAsia" w:hAnsiTheme="majorEastAsia" w:cs="Times New Roman" w:hint="eastAsia"/>
        </w:rPr>
        <w:t>の別紙</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誓　　約　　書</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jc w:val="right"/>
        <w:rPr>
          <w:rFonts w:asciiTheme="majorEastAsia" w:eastAsiaTheme="majorEastAsia" w:hAnsiTheme="majorEastAsia" w:cs="Times New Roman"/>
        </w:rPr>
      </w:pPr>
      <w:r>
        <w:rPr>
          <w:rFonts w:asciiTheme="majorEastAsia" w:eastAsiaTheme="majorEastAsia" w:hAnsiTheme="majorEastAsia" w:cs="Times New Roman" w:hint="eastAsia"/>
        </w:rPr>
        <w:t>２０　　年　　月　　日</w:t>
      </w:r>
    </w:p>
    <w:p w:rsidR="00BF356A" w:rsidRPr="008417EA" w:rsidRDefault="00BF356A" w:rsidP="00BF356A">
      <w:pPr>
        <w:widowControl/>
        <w:ind w:left="160" w:hangingChars="100" w:hanging="160"/>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sz w:val="16"/>
        </w:rPr>
        <w:t>※　成果活用型生産転用日より前の日付を記載</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全国中小企業団体中央会</w:t>
      </w:r>
    </w:p>
    <w:p w:rsidR="00BF356A" w:rsidRPr="000F526F" w:rsidRDefault="00BF356A" w:rsidP="00BF356A">
      <w:pPr>
        <w:widowControl/>
        <w:spacing w:line="276" w:lineRule="auto"/>
        <w:ind w:left="210" w:hangingChars="100" w:hanging="210"/>
        <w:rPr>
          <w:rFonts w:asciiTheme="majorEastAsia" w:eastAsiaTheme="majorEastAsia" w:hAnsiTheme="majorEastAsia" w:cs="Times New Roman"/>
        </w:rPr>
      </w:pPr>
      <w:r w:rsidRPr="000F526F">
        <w:rPr>
          <w:rFonts w:asciiTheme="majorEastAsia" w:eastAsiaTheme="majorEastAsia" w:hAnsiTheme="majorEastAsia" w:cs="Times New Roman" w:hint="eastAsia"/>
        </w:rPr>
        <w:t xml:space="preserve">会　長　　</w:t>
      </w:r>
      <w:r w:rsidR="00601AFC" w:rsidRPr="000F526F">
        <w:rPr>
          <w:rFonts w:asciiTheme="majorEastAsia" w:eastAsiaTheme="majorEastAsia" w:hAnsiTheme="majorEastAsia" w:cs="Times New Roman" w:hint="eastAsia"/>
        </w:rPr>
        <w:t>森</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 xml:space="preserve">　</w:t>
      </w:r>
      <w:r w:rsidRPr="000F526F">
        <w:rPr>
          <w:rFonts w:asciiTheme="majorEastAsia" w:eastAsiaTheme="majorEastAsia" w:hAnsiTheme="majorEastAsia" w:cs="Times New Roman" w:hint="eastAsia"/>
        </w:rPr>
        <w:t xml:space="preserve">　　</w:t>
      </w:r>
      <w:r w:rsidR="00601AFC" w:rsidRPr="000F526F">
        <w:rPr>
          <w:rFonts w:asciiTheme="majorEastAsia" w:eastAsiaTheme="majorEastAsia" w:hAnsiTheme="majorEastAsia" w:cs="Times New Roman" w:hint="eastAsia"/>
        </w:rPr>
        <w:t>洋</w:t>
      </w:r>
      <w:r w:rsidRPr="000F526F">
        <w:rPr>
          <w:rFonts w:asciiTheme="majorEastAsia" w:eastAsiaTheme="majorEastAsia" w:hAnsiTheme="majorEastAsia" w:cs="Times New Roman" w:hint="eastAsia"/>
        </w:rPr>
        <w:t xml:space="preserve">　　殿</w:t>
      </w:r>
    </w:p>
    <w:p w:rsidR="0088307F" w:rsidRDefault="0088307F" w:rsidP="0088307F">
      <w:pPr>
        <w:widowControl/>
        <w:spacing w:line="276" w:lineRule="auto"/>
        <w:ind w:left="210" w:hangingChars="100" w:hanging="210"/>
        <w:rPr>
          <w:rFonts w:ascii="ＭＳ ゴシック" w:eastAsia="ＭＳ ゴシック" w:hAnsi="ＭＳ ゴシック" w:cs="Times New Roman"/>
        </w:rPr>
      </w:pPr>
      <w:r w:rsidRPr="00757C38">
        <w:rPr>
          <w:rFonts w:ascii="ＭＳ ゴシック" w:eastAsia="ＭＳ ゴシック" w:hAnsi="ＭＳ ゴシック" w:cs="Times New Roman" w:hint="eastAsia"/>
        </w:rPr>
        <w:t>長崎県地域事務局</w:t>
      </w:r>
    </w:p>
    <w:p w:rsidR="00E27F7E" w:rsidRPr="00757C38" w:rsidRDefault="00E27F7E" w:rsidP="0088307F">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長崎県中小企業団体中央会</w:t>
      </w:r>
    </w:p>
    <w:p w:rsidR="00BF356A" w:rsidRPr="000F526F" w:rsidRDefault="0088307F" w:rsidP="0088307F">
      <w:pPr>
        <w:widowControl/>
        <w:spacing w:line="276" w:lineRule="auto"/>
        <w:ind w:left="210" w:hangingChars="100" w:hanging="210"/>
        <w:rPr>
          <w:rFonts w:asciiTheme="majorEastAsia" w:eastAsiaTheme="majorEastAsia" w:hAnsiTheme="majorEastAsia" w:cs="Times New Roman"/>
        </w:rPr>
      </w:pPr>
      <w:r>
        <w:rPr>
          <w:rFonts w:ascii="ＭＳ ゴシック" w:eastAsia="ＭＳ ゴシック" w:hAnsi="ＭＳ ゴシック" w:cs="Times New Roman" w:hint="eastAsia"/>
        </w:rPr>
        <w:t xml:space="preserve">会　長　　石　丸　忠　重　</w:t>
      </w:r>
      <w:r w:rsidRPr="00757C38">
        <w:rPr>
          <w:rFonts w:ascii="ＭＳ ゴシック" w:eastAsia="ＭＳ ゴシック" w:hAnsi="ＭＳ ゴシック" w:cs="Times New Roman" w:hint="eastAsia"/>
        </w:rPr>
        <w:t>殿</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BF356A" w:rsidRPr="008417EA" w:rsidRDefault="00BF356A" w:rsidP="00BF356A">
      <w:pPr>
        <w:widowControl/>
        <w:ind w:left="210" w:hangingChars="100" w:hanging="210"/>
        <w:rPr>
          <w:rFonts w:asciiTheme="majorEastAsia" w:eastAsiaTheme="majorEastAsia" w:hAnsiTheme="majorEastAsia" w:cs="Times New Roman"/>
        </w:rPr>
      </w:pPr>
    </w:p>
    <w:p w:rsidR="00BF356A" w:rsidRPr="008417EA" w:rsidRDefault="00BF356A" w:rsidP="00BF356A">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氏　　　名（名称、代表者の役職及び氏名）　　　　㊞</w:t>
      </w:r>
    </w:p>
    <w:p w:rsidR="00BF356A" w:rsidRPr="008417EA" w:rsidRDefault="00836E78" w:rsidP="00836E78">
      <w:pPr>
        <w:widowControl/>
        <w:rPr>
          <w:rFonts w:asciiTheme="majorEastAsia" w:eastAsiaTheme="majorEastAsia" w:hAnsiTheme="majorEastAsia" w:cs="Times New Roman"/>
        </w:rPr>
      </w:pPr>
      <w:r>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rPr>
        <w:t xml:space="preserve">　　　　　　　　　　　　　　　　　　　</w:t>
      </w:r>
      <w:r w:rsidR="00BF356A" w:rsidRPr="008417EA">
        <w:rPr>
          <w:rFonts w:asciiTheme="majorEastAsia" w:eastAsiaTheme="majorEastAsia" w:hAnsiTheme="majorEastAsia" w:cs="Times New Roman" w:hint="eastAsia"/>
          <w:sz w:val="16"/>
          <w:szCs w:val="17"/>
        </w:rPr>
        <w:t>※　該当する場合のみ、補助事業者ごとに申請</w:t>
      </w:r>
    </w:p>
    <w:p w:rsidR="00BF356A" w:rsidRPr="008417EA" w:rsidRDefault="00BF356A" w:rsidP="00E27F7E">
      <w:pPr>
        <w:widowControl/>
        <w:rPr>
          <w:rFonts w:asciiTheme="majorEastAsia" w:eastAsiaTheme="majorEastAsia" w:hAnsiTheme="majorEastAsia" w:cs="Times New Roman"/>
          <w:szCs w:val="17"/>
        </w:rPr>
      </w:pPr>
    </w:p>
    <w:p w:rsidR="00BF356A" w:rsidRPr="008417EA" w:rsidRDefault="00BF356A" w:rsidP="00BF356A">
      <w:pPr>
        <w:widowControl/>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BF356A" w:rsidRPr="008417EA" w:rsidRDefault="00BF356A" w:rsidP="00836E78">
      <w:pPr>
        <w:widowControl/>
        <w:spacing w:line="276" w:lineRule="auto"/>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jc w:val="cente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記</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１．</w:t>
      </w:r>
      <w:r>
        <w:rPr>
          <w:rFonts w:asciiTheme="majorEastAsia" w:eastAsiaTheme="majorEastAsia" w:hAnsiTheme="majorEastAsia" w:cs="Times New Roman" w:hint="eastAsia"/>
          <w:szCs w:val="17"/>
        </w:rPr>
        <w:t>平成３０年度補正ものづくり・商業・サービス生産性向上促進補助金</w:t>
      </w:r>
      <w:r w:rsidRPr="008417EA">
        <w:rPr>
          <w:rFonts w:asciiTheme="majorEastAsia" w:eastAsiaTheme="majorEastAsia" w:hAnsiTheme="majorEastAsia" w:cs="Times New Roman" w:hint="eastAsia"/>
          <w:szCs w:val="17"/>
        </w:rPr>
        <w:t>により取得した財産は、当該補助事業等の成果を活用して実施する事業にのみ転用いたします。</w:t>
      </w:r>
    </w:p>
    <w:p w:rsidR="00BF356A" w:rsidRPr="008417EA" w:rsidRDefault="00BF356A" w:rsidP="00836E78">
      <w:pPr>
        <w:widowControl/>
        <w:spacing w:line="276" w:lineRule="auto"/>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w:t>
      </w:r>
      <w:r>
        <w:rPr>
          <w:rFonts w:asciiTheme="majorEastAsia" w:eastAsiaTheme="majorEastAsia" w:hAnsiTheme="majorEastAsia" w:cs="Times New Roman" w:hint="eastAsia"/>
          <w:szCs w:val="17"/>
        </w:rPr>
        <w:t>ものづくり・商業・サービス生産性向上促進補助金</w:t>
      </w:r>
      <w:r w:rsidRPr="008417EA">
        <w:rPr>
          <w:rFonts w:asciiTheme="majorEastAsia" w:eastAsiaTheme="majorEastAsia" w:hAnsiTheme="majorEastAsia" w:cs="Times New Roman" w:hint="eastAsia"/>
          <w:szCs w:val="17"/>
        </w:rPr>
        <w:t>交付規程第１</w:t>
      </w:r>
      <w:r w:rsidR="00836E78">
        <w:rPr>
          <w:rFonts w:asciiTheme="majorEastAsia" w:eastAsiaTheme="majorEastAsia" w:hAnsiTheme="majorEastAsia" w:cs="Times New Roman" w:hint="eastAsia"/>
          <w:szCs w:val="17"/>
        </w:rPr>
        <w:t>９</w:t>
      </w:r>
      <w:r w:rsidRPr="008417EA">
        <w:rPr>
          <w:rFonts w:asciiTheme="majorEastAsia" w:eastAsiaTheme="majorEastAsia" w:hAnsiTheme="majorEastAsia" w:cs="Times New Roman" w:hint="eastAsia"/>
          <w:szCs w:val="17"/>
        </w:rPr>
        <w:t>条第２項に定める期間中に当該財産を再度処分する場合には、再申請を行います。</w:t>
      </w: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Pr="008417EA" w:rsidRDefault="00BF356A" w:rsidP="00BF356A">
      <w:pPr>
        <w:widowControl/>
        <w:spacing w:line="276" w:lineRule="auto"/>
        <w:ind w:left="210" w:hangingChars="100" w:hanging="210"/>
        <w:rPr>
          <w:rFonts w:asciiTheme="majorEastAsia" w:eastAsiaTheme="majorEastAsia" w:hAnsiTheme="majorEastAsia" w:cs="Times New Roman"/>
          <w:szCs w:val="17"/>
        </w:rPr>
      </w:pPr>
    </w:p>
    <w:p w:rsidR="00BF356A" w:rsidRDefault="00BF356A" w:rsidP="00BF356A">
      <w:pPr>
        <w:spacing w:line="276" w:lineRule="auto"/>
        <w:rPr>
          <w:rFonts w:asciiTheme="majorEastAsia" w:eastAsiaTheme="majorEastAsia" w:hAnsiTheme="majorEastAsia" w:cs="Times New Roman"/>
          <w:szCs w:val="17"/>
        </w:rPr>
      </w:pPr>
    </w:p>
    <w:p w:rsidR="00836E78" w:rsidRDefault="00836E78" w:rsidP="00BF356A">
      <w:pPr>
        <w:spacing w:line="276" w:lineRule="auto"/>
        <w:rPr>
          <w:rFonts w:asciiTheme="majorEastAsia" w:eastAsiaTheme="majorEastAsia" w:hAnsiTheme="majorEastAsia" w:cs="Times New Roman"/>
          <w:szCs w:val="17"/>
        </w:rPr>
      </w:pPr>
    </w:p>
    <w:p w:rsidR="00BF356A" w:rsidRPr="00420AE1" w:rsidRDefault="00836E78" w:rsidP="00836E78">
      <w:pPr>
        <w:spacing w:line="276" w:lineRule="auto"/>
        <w:rPr>
          <w:rFonts w:ascii="ＭＳ 明朝" w:eastAsia="ＭＳ 明朝" w:hAnsi="ＭＳ 明朝" w:cs="Times New Roman"/>
          <w:szCs w:val="21"/>
        </w:rPr>
      </w:pPr>
      <w:r>
        <w:rPr>
          <w:rFonts w:asciiTheme="majorEastAsia" w:eastAsiaTheme="majorEastAsia" w:hAnsiTheme="majorEastAsia" w:cs="Times New Roman" w:hint="eastAsia"/>
          <w:szCs w:val="17"/>
        </w:rPr>
        <w:t xml:space="preserve">　　</w:t>
      </w:r>
      <w:r w:rsidR="00BF356A" w:rsidRPr="00420AE1">
        <w:rPr>
          <w:rFonts w:ascii="ＭＳ 明朝" w:eastAsia="ＭＳ 明朝" w:hAnsi="ＭＳ 明朝" w:cs="Times New Roman" w:hint="eastAsia"/>
          <w:sz w:val="16"/>
          <w:szCs w:val="21"/>
        </w:rPr>
        <w:t>（注）本様式は、日本工業規格Ａ４判としてください。</w:t>
      </w:r>
    </w:p>
    <w:sectPr w:rsidR="00BF356A" w:rsidRPr="00420AE1" w:rsidSect="00915FEF">
      <w:footerReference w:type="default" r:id="rId8"/>
      <w:footerReference w:type="first" r:id="rId9"/>
      <w:pgSz w:w="11906" w:h="16838" w:code="9"/>
      <w:pgMar w:top="1134" w:right="1134" w:bottom="851" w:left="1134" w:header="284"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929" w:rsidRDefault="00727929">
      <w:r>
        <w:separator/>
      </w:r>
    </w:p>
  </w:endnote>
  <w:endnote w:type="continuationSeparator" w:id="0">
    <w:p w:rsidR="00727929" w:rsidRDefault="00727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6806107"/>
      <w:docPartObj>
        <w:docPartGallery w:val="Page Numbers (Bottom of Page)"/>
        <w:docPartUnique/>
      </w:docPartObj>
    </w:sdtPr>
    <w:sdtContent>
      <w:p w:rsidR="00915FEF" w:rsidRDefault="00915FEF">
        <w:pPr>
          <w:pStyle w:val="aa"/>
          <w:jc w:val="center"/>
        </w:pPr>
        <w:r>
          <w:fldChar w:fldCharType="begin"/>
        </w:r>
        <w:r>
          <w:instrText>PAGE   \* MERGEFORMAT</w:instrText>
        </w:r>
        <w:r>
          <w:fldChar w:fldCharType="separate"/>
        </w:r>
        <w:r>
          <w:rPr>
            <w:lang w:val="ja-JP"/>
          </w:rPr>
          <w:t>2</w:t>
        </w:r>
        <w:r>
          <w:fldChar w:fldCharType="end"/>
        </w:r>
      </w:p>
    </w:sdtContent>
  </w:sdt>
  <w:p w:rsidR="00915FEF" w:rsidRDefault="00915FE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71917"/>
      <w:docPartObj>
        <w:docPartGallery w:val="Page Numbers (Bottom of Page)"/>
        <w:docPartUnique/>
      </w:docPartObj>
    </w:sdtPr>
    <w:sdtContent>
      <w:p w:rsidR="00915FEF" w:rsidRDefault="00915FEF">
        <w:pPr>
          <w:pStyle w:val="aa"/>
          <w:jc w:val="center"/>
        </w:pPr>
        <w:r>
          <w:fldChar w:fldCharType="begin"/>
        </w:r>
        <w:r>
          <w:instrText>PAGE   \* MERGEFORMAT</w:instrText>
        </w:r>
        <w:r>
          <w:fldChar w:fldCharType="separate"/>
        </w:r>
        <w:r>
          <w:rPr>
            <w:lang w:val="ja-JP"/>
          </w:rPr>
          <w:t>2</w:t>
        </w:r>
        <w:r>
          <w:fldChar w:fldCharType="end"/>
        </w:r>
      </w:p>
    </w:sdtContent>
  </w:sdt>
  <w:p w:rsidR="006854FE" w:rsidRDefault="006854FE" w:rsidP="00EC17BC">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929" w:rsidRDefault="00727929">
      <w:r>
        <w:separator/>
      </w:r>
    </w:p>
  </w:footnote>
  <w:footnote w:type="continuationSeparator" w:id="0">
    <w:p w:rsidR="00727929" w:rsidRDefault="00727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1E07"/>
    <w:rsid w:val="00002451"/>
    <w:rsid w:val="00002A3E"/>
    <w:rsid w:val="00002BDF"/>
    <w:rsid w:val="000033D9"/>
    <w:rsid w:val="00003733"/>
    <w:rsid w:val="000051B6"/>
    <w:rsid w:val="00005744"/>
    <w:rsid w:val="0000574F"/>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074"/>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797"/>
    <w:rsid w:val="000C1CBC"/>
    <w:rsid w:val="000C3E89"/>
    <w:rsid w:val="000C50B7"/>
    <w:rsid w:val="000D0480"/>
    <w:rsid w:val="000D05DE"/>
    <w:rsid w:val="000D1CE4"/>
    <w:rsid w:val="000D25B5"/>
    <w:rsid w:val="000D6F8B"/>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27DB6"/>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143E"/>
    <w:rsid w:val="001D3004"/>
    <w:rsid w:val="001D3080"/>
    <w:rsid w:val="001D4237"/>
    <w:rsid w:val="001D43C6"/>
    <w:rsid w:val="001D44E8"/>
    <w:rsid w:val="001D520D"/>
    <w:rsid w:val="001D523B"/>
    <w:rsid w:val="001D6289"/>
    <w:rsid w:val="001E1113"/>
    <w:rsid w:val="001E130F"/>
    <w:rsid w:val="001E1C9B"/>
    <w:rsid w:val="001E3933"/>
    <w:rsid w:val="001E4B55"/>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418"/>
    <w:rsid w:val="002918BD"/>
    <w:rsid w:val="00293133"/>
    <w:rsid w:val="002953CA"/>
    <w:rsid w:val="002958A2"/>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0901"/>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6A9F"/>
    <w:rsid w:val="00377C85"/>
    <w:rsid w:val="00377E5D"/>
    <w:rsid w:val="00377EF9"/>
    <w:rsid w:val="00380729"/>
    <w:rsid w:val="003807AB"/>
    <w:rsid w:val="00382B66"/>
    <w:rsid w:val="003841B4"/>
    <w:rsid w:val="0039414B"/>
    <w:rsid w:val="003975D9"/>
    <w:rsid w:val="003A1C1B"/>
    <w:rsid w:val="003A33EE"/>
    <w:rsid w:val="003A6AF0"/>
    <w:rsid w:val="003A75A3"/>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85B"/>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27A5"/>
    <w:rsid w:val="003E2AE7"/>
    <w:rsid w:val="003E35E0"/>
    <w:rsid w:val="003F0C84"/>
    <w:rsid w:val="003F0CC7"/>
    <w:rsid w:val="003F14F4"/>
    <w:rsid w:val="003F4D1B"/>
    <w:rsid w:val="003F51D4"/>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1AB2"/>
    <w:rsid w:val="00466786"/>
    <w:rsid w:val="00470FAC"/>
    <w:rsid w:val="0047142D"/>
    <w:rsid w:val="00473459"/>
    <w:rsid w:val="004807F6"/>
    <w:rsid w:val="00481A10"/>
    <w:rsid w:val="00482415"/>
    <w:rsid w:val="00483F24"/>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66D"/>
    <w:rsid w:val="00522886"/>
    <w:rsid w:val="00523716"/>
    <w:rsid w:val="0052539E"/>
    <w:rsid w:val="00526B15"/>
    <w:rsid w:val="00526D91"/>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76B1E"/>
    <w:rsid w:val="0058084A"/>
    <w:rsid w:val="00581FDB"/>
    <w:rsid w:val="00581FE4"/>
    <w:rsid w:val="00583780"/>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886"/>
    <w:rsid w:val="00612B65"/>
    <w:rsid w:val="00613EBB"/>
    <w:rsid w:val="00614ECF"/>
    <w:rsid w:val="00616404"/>
    <w:rsid w:val="0062096A"/>
    <w:rsid w:val="00622459"/>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B67"/>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4FE"/>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7571"/>
    <w:rsid w:val="006B7F03"/>
    <w:rsid w:val="006C09C8"/>
    <w:rsid w:val="006C2ADC"/>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92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144F"/>
    <w:rsid w:val="00783AB5"/>
    <w:rsid w:val="007859E0"/>
    <w:rsid w:val="007867F2"/>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48D"/>
    <w:rsid w:val="007F05DA"/>
    <w:rsid w:val="007F197F"/>
    <w:rsid w:val="007F32CB"/>
    <w:rsid w:val="007F49A9"/>
    <w:rsid w:val="007F59B5"/>
    <w:rsid w:val="007F5E53"/>
    <w:rsid w:val="007F73D1"/>
    <w:rsid w:val="008013BB"/>
    <w:rsid w:val="00801553"/>
    <w:rsid w:val="008019D8"/>
    <w:rsid w:val="00801F2D"/>
    <w:rsid w:val="00801F7F"/>
    <w:rsid w:val="00803811"/>
    <w:rsid w:val="00804140"/>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07F"/>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2CCD"/>
    <w:rsid w:val="008B3B54"/>
    <w:rsid w:val="008B4323"/>
    <w:rsid w:val="008B6084"/>
    <w:rsid w:val="008C0376"/>
    <w:rsid w:val="008C325C"/>
    <w:rsid w:val="008C35D9"/>
    <w:rsid w:val="008C6DF7"/>
    <w:rsid w:val="008D11A6"/>
    <w:rsid w:val="008D1660"/>
    <w:rsid w:val="008D3742"/>
    <w:rsid w:val="008D4118"/>
    <w:rsid w:val="008D436A"/>
    <w:rsid w:val="008D4ABC"/>
    <w:rsid w:val="008D4B23"/>
    <w:rsid w:val="008D4BD7"/>
    <w:rsid w:val="008D5CAA"/>
    <w:rsid w:val="008E01C1"/>
    <w:rsid w:val="008E1FC1"/>
    <w:rsid w:val="008E3B9D"/>
    <w:rsid w:val="008E3F2D"/>
    <w:rsid w:val="008E694E"/>
    <w:rsid w:val="008E715F"/>
    <w:rsid w:val="008E72B8"/>
    <w:rsid w:val="008E7DD1"/>
    <w:rsid w:val="008F24B9"/>
    <w:rsid w:val="008F548F"/>
    <w:rsid w:val="008F61E5"/>
    <w:rsid w:val="00900205"/>
    <w:rsid w:val="00902EA2"/>
    <w:rsid w:val="009048CA"/>
    <w:rsid w:val="00906889"/>
    <w:rsid w:val="0090782C"/>
    <w:rsid w:val="00911DBA"/>
    <w:rsid w:val="009126D3"/>
    <w:rsid w:val="00912ED6"/>
    <w:rsid w:val="00912FDB"/>
    <w:rsid w:val="00913669"/>
    <w:rsid w:val="00913CBB"/>
    <w:rsid w:val="009147F1"/>
    <w:rsid w:val="00915EF3"/>
    <w:rsid w:val="00915FEF"/>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6B03"/>
    <w:rsid w:val="009805D4"/>
    <w:rsid w:val="0098645A"/>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06C82"/>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D1D"/>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17A7C"/>
    <w:rsid w:val="00B2123D"/>
    <w:rsid w:val="00B2225C"/>
    <w:rsid w:val="00B2370F"/>
    <w:rsid w:val="00B23F33"/>
    <w:rsid w:val="00B24D63"/>
    <w:rsid w:val="00B250A8"/>
    <w:rsid w:val="00B254A0"/>
    <w:rsid w:val="00B2750D"/>
    <w:rsid w:val="00B306FC"/>
    <w:rsid w:val="00B30BBB"/>
    <w:rsid w:val="00B33009"/>
    <w:rsid w:val="00B330C3"/>
    <w:rsid w:val="00B34FA0"/>
    <w:rsid w:val="00B35807"/>
    <w:rsid w:val="00B35A7A"/>
    <w:rsid w:val="00B36621"/>
    <w:rsid w:val="00B36AD3"/>
    <w:rsid w:val="00B43358"/>
    <w:rsid w:val="00B435C3"/>
    <w:rsid w:val="00B43D01"/>
    <w:rsid w:val="00B44F7D"/>
    <w:rsid w:val="00B47038"/>
    <w:rsid w:val="00B47F6E"/>
    <w:rsid w:val="00B50A39"/>
    <w:rsid w:val="00B5286E"/>
    <w:rsid w:val="00B52B6F"/>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9DA"/>
    <w:rsid w:val="00B73CAF"/>
    <w:rsid w:val="00B74162"/>
    <w:rsid w:val="00B74293"/>
    <w:rsid w:val="00B74B89"/>
    <w:rsid w:val="00B753B3"/>
    <w:rsid w:val="00B756D3"/>
    <w:rsid w:val="00B8018C"/>
    <w:rsid w:val="00B81BC6"/>
    <w:rsid w:val="00B830E2"/>
    <w:rsid w:val="00B830FB"/>
    <w:rsid w:val="00B84896"/>
    <w:rsid w:val="00B861F8"/>
    <w:rsid w:val="00B86F94"/>
    <w:rsid w:val="00B927ED"/>
    <w:rsid w:val="00B93E75"/>
    <w:rsid w:val="00B9526F"/>
    <w:rsid w:val="00BA65E4"/>
    <w:rsid w:val="00BA67EB"/>
    <w:rsid w:val="00BA689D"/>
    <w:rsid w:val="00BA6FBD"/>
    <w:rsid w:val="00BB05F9"/>
    <w:rsid w:val="00BB063C"/>
    <w:rsid w:val="00BB47EE"/>
    <w:rsid w:val="00BB5570"/>
    <w:rsid w:val="00BB70CC"/>
    <w:rsid w:val="00BC2ED3"/>
    <w:rsid w:val="00BC3667"/>
    <w:rsid w:val="00BC5ACC"/>
    <w:rsid w:val="00BC68F3"/>
    <w:rsid w:val="00BD1E9C"/>
    <w:rsid w:val="00BD291D"/>
    <w:rsid w:val="00BD36C5"/>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47842"/>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669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C5B"/>
    <w:rsid w:val="00CC1FC2"/>
    <w:rsid w:val="00CC4EEC"/>
    <w:rsid w:val="00CC570B"/>
    <w:rsid w:val="00CD0FF3"/>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38ED"/>
    <w:rsid w:val="00D45AA9"/>
    <w:rsid w:val="00D45E1E"/>
    <w:rsid w:val="00D46945"/>
    <w:rsid w:val="00D46960"/>
    <w:rsid w:val="00D46A77"/>
    <w:rsid w:val="00D46BA9"/>
    <w:rsid w:val="00D513E1"/>
    <w:rsid w:val="00D52B2B"/>
    <w:rsid w:val="00D53F60"/>
    <w:rsid w:val="00D54408"/>
    <w:rsid w:val="00D54BC0"/>
    <w:rsid w:val="00D56531"/>
    <w:rsid w:val="00D57D0F"/>
    <w:rsid w:val="00D57ED2"/>
    <w:rsid w:val="00D6033C"/>
    <w:rsid w:val="00D646FC"/>
    <w:rsid w:val="00D652CE"/>
    <w:rsid w:val="00D668B2"/>
    <w:rsid w:val="00D67311"/>
    <w:rsid w:val="00D71A01"/>
    <w:rsid w:val="00D71C44"/>
    <w:rsid w:val="00D73CB2"/>
    <w:rsid w:val="00D759FA"/>
    <w:rsid w:val="00D81FAC"/>
    <w:rsid w:val="00D82374"/>
    <w:rsid w:val="00D829C1"/>
    <w:rsid w:val="00D82B4A"/>
    <w:rsid w:val="00D82F70"/>
    <w:rsid w:val="00D84891"/>
    <w:rsid w:val="00D91C7A"/>
    <w:rsid w:val="00D921CA"/>
    <w:rsid w:val="00D9686D"/>
    <w:rsid w:val="00D9696C"/>
    <w:rsid w:val="00D978A0"/>
    <w:rsid w:val="00DA6CE5"/>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C6BAA"/>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338D"/>
    <w:rsid w:val="00E0466E"/>
    <w:rsid w:val="00E05FB3"/>
    <w:rsid w:val="00E07DC3"/>
    <w:rsid w:val="00E10DFF"/>
    <w:rsid w:val="00E1199E"/>
    <w:rsid w:val="00E11A97"/>
    <w:rsid w:val="00E12628"/>
    <w:rsid w:val="00E16083"/>
    <w:rsid w:val="00E1685A"/>
    <w:rsid w:val="00E175CE"/>
    <w:rsid w:val="00E177DD"/>
    <w:rsid w:val="00E21BFA"/>
    <w:rsid w:val="00E21CF3"/>
    <w:rsid w:val="00E22652"/>
    <w:rsid w:val="00E235C2"/>
    <w:rsid w:val="00E2519D"/>
    <w:rsid w:val="00E25754"/>
    <w:rsid w:val="00E27580"/>
    <w:rsid w:val="00E27F7E"/>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B27C5-7690-4B01-B9D6-FD1DA10AF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豊永 憲司</cp:lastModifiedBy>
  <cp:revision>4</cp:revision>
  <cp:lastPrinted>2019-07-04T01:41:00Z</cp:lastPrinted>
  <dcterms:created xsi:type="dcterms:W3CDTF">2019-07-09T08:55:00Z</dcterms:created>
  <dcterms:modified xsi:type="dcterms:W3CDTF">2019-07-11T05:06:00Z</dcterms:modified>
</cp:coreProperties>
</file>